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37"/>
        <w:gridCol w:w="5244"/>
      </w:tblGrid>
      <w:tr w:rsidR="0061599E" w:rsidRPr="009F49FB" w:rsidTr="00FD1946">
        <w:trPr>
          <w:trHeight w:val="1418"/>
        </w:trPr>
        <w:tc>
          <w:tcPr>
            <w:tcW w:w="4537" w:type="dxa"/>
          </w:tcPr>
          <w:p w:rsidR="0061599E" w:rsidRPr="009F49FB" w:rsidRDefault="0061599E" w:rsidP="009B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4" w:type="dxa"/>
            <w:hideMark/>
          </w:tcPr>
          <w:p w:rsidR="0061599E" w:rsidRPr="009F49FB" w:rsidRDefault="0061599E" w:rsidP="009B6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61599E" w:rsidRPr="004766AC" w:rsidRDefault="0061599E" w:rsidP="009B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FE0A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61599E" w:rsidRPr="004766AC" w:rsidRDefault="0061599E" w:rsidP="009B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  <w:p w:rsidR="0061599E" w:rsidRPr="009F49FB" w:rsidRDefault="00395E75" w:rsidP="0039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 сентября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1599E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61599E" w:rsidRPr="00AE3A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6159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61599E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6159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123</w:t>
            </w:r>
            <w:bookmarkStart w:id="0" w:name="_GoBack"/>
            <w:bookmarkEnd w:id="0"/>
          </w:p>
        </w:tc>
      </w:tr>
    </w:tbl>
    <w:p w:rsidR="00A424DE" w:rsidRPr="00A424DE" w:rsidRDefault="00A424DE" w:rsidP="00A4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F5C" w:rsidRPr="00694F5C" w:rsidRDefault="00694F5C" w:rsidP="00694F5C">
      <w:pPr>
        <w:widowControl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pacing w:val="40"/>
          <w:sz w:val="30"/>
          <w:szCs w:val="30"/>
        </w:rPr>
      </w:pPr>
      <w:r w:rsidRPr="006C341A">
        <w:rPr>
          <w:rFonts w:ascii="Times New Roman Полужирный" w:hAnsi="Times New Roman Полужирный" w:cs="Times New Roman"/>
          <w:b/>
          <w:spacing w:val="40"/>
          <w:sz w:val="30"/>
          <w:szCs w:val="30"/>
        </w:rPr>
        <w:t>П</w:t>
      </w:r>
      <w:r w:rsidRPr="00694F5C">
        <w:rPr>
          <w:rFonts w:ascii="Times New Roman Полужирный" w:hAnsi="Times New Roman Полужирный" w:cs="Times New Roman"/>
          <w:b/>
          <w:spacing w:val="40"/>
          <w:sz w:val="30"/>
          <w:szCs w:val="30"/>
        </w:rPr>
        <w:t>ОЗИЦИ</w:t>
      </w:r>
      <w:r w:rsidRPr="005F1ECD">
        <w:rPr>
          <w:rFonts w:ascii="Times New Roman" w:hAnsi="Times New Roman" w:cs="Times New Roman"/>
          <w:b/>
          <w:sz w:val="30"/>
          <w:szCs w:val="30"/>
        </w:rPr>
        <w:t>И</w:t>
      </w:r>
      <w:r w:rsidRPr="005F1ECD">
        <w:rPr>
          <w:rFonts w:ascii="Times New Roman Полужирный" w:hAnsi="Times New Roman Полужирный" w:cs="Times New Roman"/>
          <w:b/>
          <w:sz w:val="30"/>
          <w:szCs w:val="30"/>
        </w:rPr>
        <w:t>,</w:t>
      </w:r>
    </w:p>
    <w:p w:rsidR="00694F5C" w:rsidRDefault="00694F5C" w:rsidP="00694F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исключаемые из перечня товаров</w:t>
      </w:r>
      <w:r w:rsidRPr="00E60881"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в отношении которых применяются изъятия из режима свободной торговли</w:t>
      </w:r>
      <w:r w:rsidR="005E1344">
        <w:rPr>
          <w:rFonts w:ascii="Times New Roman" w:hAnsi="Times New Roman" w:cs="Times New Roman"/>
          <w:b/>
          <w:sz w:val="30"/>
          <w:szCs w:val="30"/>
        </w:rPr>
        <w:br/>
      </w:r>
      <w:r w:rsidRPr="00FA4358">
        <w:rPr>
          <w:rFonts w:ascii="Times New Roman" w:hAnsi="Times New Roman" w:cs="Times New Roman"/>
          <w:b/>
          <w:sz w:val="30"/>
          <w:szCs w:val="30"/>
        </w:rPr>
        <w:t xml:space="preserve">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FA4358">
        <w:rPr>
          <w:rFonts w:ascii="Times New Roman" w:hAnsi="Times New Roman" w:cs="Times New Roman"/>
          <w:b/>
          <w:sz w:val="30"/>
          <w:szCs w:val="30"/>
        </w:rPr>
        <w:t>от 25 октября 2019 года</w:t>
      </w:r>
    </w:p>
    <w:p w:rsidR="00694F5C" w:rsidRPr="00A424DE" w:rsidRDefault="00694F5C" w:rsidP="00A4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1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91"/>
        <w:gridCol w:w="5306"/>
        <w:gridCol w:w="2084"/>
      </w:tblGrid>
      <w:tr w:rsidR="00580963" w:rsidRPr="00112E9F" w:rsidTr="007221C5">
        <w:trPr>
          <w:cantSplit/>
          <w:trHeight w:val="284"/>
          <w:tblHeader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580963" w:rsidRPr="00112E9F" w:rsidRDefault="00580963" w:rsidP="005809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63" w:rsidRPr="00112E9F" w:rsidRDefault="00580963" w:rsidP="0058096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ввозной таможенной пошлины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2208 20 120 0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629" w:hanging="6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коньяк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2208 20 140 0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629" w:hanging="6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арманьяк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2208 20 620 0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839" w:hanging="83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коньяк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2208 20 640 0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839" w:hanging="83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арманьяк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5802 11 000 0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420" w:hanging="42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неотбеленные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5802 19 000 0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420" w:hanging="42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8414 30 890 2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049" w:hanging="104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мощностью 0,4 кВт и более, но не более 1,3 кВт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8701 20 101 3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839" w:hanging="83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экологического класса 4 или выше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7)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8701 20 101 8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839" w:hanging="83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8701 20 109 0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629" w:hanging="6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8701 20 901 4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839" w:hanging="83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8701 20 901 5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839" w:hanging="83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момента выпуска которых прошло более 5 лет, но не более 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8701 20 901 7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839" w:hanging="83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8701 20 909 0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629" w:hanging="6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7A1D26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</w:tcPr>
          <w:p w:rsidR="007A1D26" w:rsidRPr="00112E9F" w:rsidRDefault="007A1D26" w:rsidP="007A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8702 40 000 1**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7A1D26" w:rsidRPr="00112E9F" w:rsidRDefault="007A1D26" w:rsidP="007A1D26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–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</w:tcPr>
          <w:p w:rsidR="007A1D26" w:rsidRPr="00112E9F" w:rsidRDefault="007A1D26" w:rsidP="007A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7A1D26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</w:tcPr>
          <w:p w:rsidR="007A1D26" w:rsidRPr="00112E9F" w:rsidRDefault="007A1D26" w:rsidP="007A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8702 40 000 2**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7A1D26" w:rsidRPr="00112E9F" w:rsidRDefault="007A1D26" w:rsidP="007A1D26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– автобусы, предназначенные для перевозки более 120 человек, включая водителя</w:t>
            </w:r>
          </w:p>
        </w:tc>
        <w:tc>
          <w:tcPr>
            <w:tcW w:w="2084" w:type="dxa"/>
            <w:shd w:val="clear" w:color="auto" w:fill="auto"/>
          </w:tcPr>
          <w:p w:rsidR="007A1D26" w:rsidRPr="00112E9F" w:rsidRDefault="007A1D26" w:rsidP="007A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7A1D26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</w:tcPr>
          <w:p w:rsidR="007A1D26" w:rsidRPr="00112E9F" w:rsidRDefault="007A1D26" w:rsidP="007A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8702 40 000 9**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7A1D26" w:rsidRPr="00112E9F" w:rsidRDefault="007A1D26" w:rsidP="007A1D2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– прочие</w:t>
            </w:r>
          </w:p>
        </w:tc>
        <w:tc>
          <w:tcPr>
            <w:tcW w:w="2084" w:type="dxa"/>
            <w:shd w:val="clear" w:color="auto" w:fill="auto"/>
          </w:tcPr>
          <w:p w:rsidR="007A1D26" w:rsidRPr="00112E9F" w:rsidRDefault="007A1D26" w:rsidP="007A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6759C2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</w:tcPr>
          <w:p w:rsidR="006759C2" w:rsidRPr="00112E9F" w:rsidRDefault="006759C2" w:rsidP="0067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8702 90 801 0**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6759C2" w:rsidRPr="00112E9F" w:rsidRDefault="006759C2" w:rsidP="006759C2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– –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</w:tcPr>
          <w:p w:rsidR="006759C2" w:rsidRPr="00112E9F" w:rsidRDefault="006759C2" w:rsidP="0067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F60ABA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</w:tcPr>
          <w:p w:rsidR="00F60ABA" w:rsidRPr="00112E9F" w:rsidRDefault="00F60ABA" w:rsidP="00F6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8702 90 802 0**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F60ABA" w:rsidRPr="00112E9F" w:rsidRDefault="00F60ABA" w:rsidP="00F60AB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– – автобусы, предназначенные для перевозки более 120 человек, включая водителя</w:t>
            </w:r>
          </w:p>
        </w:tc>
        <w:tc>
          <w:tcPr>
            <w:tcW w:w="2084" w:type="dxa"/>
            <w:shd w:val="clear" w:color="auto" w:fill="auto"/>
          </w:tcPr>
          <w:p w:rsidR="00F60ABA" w:rsidRPr="00112E9F" w:rsidRDefault="00F60ABA" w:rsidP="00F6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F60ABA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</w:tcPr>
          <w:p w:rsidR="00F60ABA" w:rsidRPr="00112E9F" w:rsidRDefault="00F60ABA" w:rsidP="00F6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8702 90 809 0**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F60ABA" w:rsidRPr="00112E9F" w:rsidRDefault="00F60ABA" w:rsidP="00F60AB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– – прочие</w:t>
            </w:r>
          </w:p>
        </w:tc>
        <w:tc>
          <w:tcPr>
            <w:tcW w:w="2084" w:type="dxa"/>
            <w:shd w:val="clear" w:color="auto" w:fill="auto"/>
          </w:tcPr>
          <w:p w:rsidR="00F60ABA" w:rsidRPr="00112E9F" w:rsidRDefault="00F60ABA" w:rsidP="00F6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8704 21 390 3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8704 21 390 4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8704 21 390 8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8704 21 990 3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8704 21 990 4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8704 21 990 8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8704 22 990 1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049" w:hanging="104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8704 22 990 4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8704 22 990 5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8704 22 990 7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8704 23 990 4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049" w:hanging="104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8704 23 990 5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049" w:hanging="104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8704 23 990 7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049" w:hanging="104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8704 31 390 3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8704 31 390 4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8704 31 390 8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8704 31 990 3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8704 31 990 4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8704 31 990 8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8704 32 990 1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049" w:hanging="104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8704 32 990 4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112E9F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8704 32 990 5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80963" w:rsidRPr="00580963" w:rsidTr="007221C5">
        <w:trPr>
          <w:cantSplit/>
          <w:trHeight w:val="284"/>
          <w:jc w:val="center"/>
        </w:trPr>
        <w:tc>
          <w:tcPr>
            <w:tcW w:w="2491" w:type="dxa"/>
            <w:shd w:val="clear" w:color="auto" w:fill="auto"/>
            <w:hideMark/>
          </w:tcPr>
          <w:p w:rsidR="00580963" w:rsidRPr="00112E9F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8704 32 990 7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:rsidR="00580963" w:rsidRPr="00112E9F" w:rsidRDefault="00BF42F4" w:rsidP="00BF42F4">
            <w:pPr>
              <w:keepNext/>
              <w:spacing w:after="0" w:line="240" w:lineRule="auto"/>
              <w:ind w:left="1259" w:hanging="125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</w:t>
            </w:r>
            <w:r w:rsidR="00580963"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084" w:type="dxa"/>
            <w:shd w:val="clear" w:color="auto" w:fill="auto"/>
            <w:hideMark/>
          </w:tcPr>
          <w:p w:rsidR="00580963" w:rsidRPr="00580963" w:rsidRDefault="00580963" w:rsidP="0058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</w:tbl>
    <w:p w:rsidR="00FD1946" w:rsidRPr="009462DD" w:rsidRDefault="00FD1946" w:rsidP="00FD1946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p w:rsidR="004D79F2" w:rsidRPr="00580963" w:rsidRDefault="004D79F2" w:rsidP="00F14C0D">
      <w:pPr>
        <w:tabs>
          <w:tab w:val="left" w:pos="2268"/>
          <w:tab w:val="left" w:pos="3119"/>
        </w:tabs>
      </w:pPr>
    </w:p>
    <w:sectPr w:rsidR="004D79F2" w:rsidRPr="00580963" w:rsidSect="00E265E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90" w:rsidRDefault="00960790" w:rsidP="0061599E">
      <w:pPr>
        <w:spacing w:after="0" w:line="240" w:lineRule="auto"/>
      </w:pPr>
      <w:r>
        <w:separator/>
      </w:r>
    </w:p>
  </w:endnote>
  <w:endnote w:type="continuationSeparator" w:id="0">
    <w:p w:rsidR="00960790" w:rsidRDefault="00960790" w:rsidP="0061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90" w:rsidRDefault="00960790" w:rsidP="0061599E">
      <w:pPr>
        <w:spacing w:after="0" w:line="240" w:lineRule="auto"/>
      </w:pPr>
      <w:r>
        <w:separator/>
      </w:r>
    </w:p>
  </w:footnote>
  <w:footnote w:type="continuationSeparator" w:id="0">
    <w:p w:rsidR="00960790" w:rsidRDefault="00960790" w:rsidP="0061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170608"/>
      <w:docPartObj>
        <w:docPartGallery w:val="Page Numbers (Top of Page)"/>
        <w:docPartUnique/>
      </w:docPartObj>
    </w:sdtPr>
    <w:sdtEndPr/>
    <w:sdtContent>
      <w:p w:rsidR="00FD1946" w:rsidRDefault="00FD1946">
        <w:pPr>
          <w:pStyle w:val="a3"/>
          <w:jc w:val="center"/>
        </w:pPr>
        <w:r w:rsidRPr="00FD19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194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9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5E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19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599E" w:rsidRDefault="00615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63"/>
    <w:rsid w:val="00112E9F"/>
    <w:rsid w:val="00121367"/>
    <w:rsid w:val="00126602"/>
    <w:rsid w:val="0012710C"/>
    <w:rsid w:val="00142848"/>
    <w:rsid w:val="001722C4"/>
    <w:rsid w:val="0019164D"/>
    <w:rsid w:val="001F2425"/>
    <w:rsid w:val="00291705"/>
    <w:rsid w:val="00377014"/>
    <w:rsid w:val="00395E75"/>
    <w:rsid w:val="004210C9"/>
    <w:rsid w:val="004D79F2"/>
    <w:rsid w:val="00580963"/>
    <w:rsid w:val="005E1344"/>
    <w:rsid w:val="005F1ECD"/>
    <w:rsid w:val="0061599E"/>
    <w:rsid w:val="006759C2"/>
    <w:rsid w:val="00694F5C"/>
    <w:rsid w:val="007221C5"/>
    <w:rsid w:val="0075292B"/>
    <w:rsid w:val="0079741D"/>
    <w:rsid w:val="007A1D26"/>
    <w:rsid w:val="0081444E"/>
    <w:rsid w:val="00960790"/>
    <w:rsid w:val="009E5873"/>
    <w:rsid w:val="00A424DE"/>
    <w:rsid w:val="00A70408"/>
    <w:rsid w:val="00B3298D"/>
    <w:rsid w:val="00B37E38"/>
    <w:rsid w:val="00BA3023"/>
    <w:rsid w:val="00BF42F4"/>
    <w:rsid w:val="00C34B61"/>
    <w:rsid w:val="00C90829"/>
    <w:rsid w:val="00D11F90"/>
    <w:rsid w:val="00E20875"/>
    <w:rsid w:val="00E20FBD"/>
    <w:rsid w:val="00E265E6"/>
    <w:rsid w:val="00E462B5"/>
    <w:rsid w:val="00E62A87"/>
    <w:rsid w:val="00EC5E37"/>
    <w:rsid w:val="00F14C0D"/>
    <w:rsid w:val="00F16860"/>
    <w:rsid w:val="00F23824"/>
    <w:rsid w:val="00F60ABA"/>
    <w:rsid w:val="00F64D39"/>
    <w:rsid w:val="00F77F6D"/>
    <w:rsid w:val="00FB63F2"/>
    <w:rsid w:val="00FC5E2C"/>
    <w:rsid w:val="00FD1946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8B98D39-26DB-4248-A95E-270DEBA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99E"/>
  </w:style>
  <w:style w:type="paragraph" w:styleId="a5">
    <w:name w:val="footer"/>
    <w:basedOn w:val="a"/>
    <w:link w:val="a6"/>
    <w:uiPriority w:val="99"/>
    <w:unhideWhenUsed/>
    <w:rsid w:val="0061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99E"/>
  </w:style>
  <w:style w:type="paragraph" w:styleId="a7">
    <w:name w:val="Balloon Text"/>
    <w:basedOn w:val="a"/>
    <w:link w:val="a8"/>
    <w:uiPriority w:val="99"/>
    <w:semiHidden/>
    <w:unhideWhenUsed/>
    <w:rsid w:val="0029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Антонцев</dc:creator>
  <cp:keywords/>
  <dc:description/>
  <cp:lastModifiedBy>Бобкова Александра Николаевна</cp:lastModifiedBy>
  <cp:revision>18</cp:revision>
  <cp:lastPrinted>2021-09-24T07:09:00Z</cp:lastPrinted>
  <dcterms:created xsi:type="dcterms:W3CDTF">2021-04-15T16:39:00Z</dcterms:created>
  <dcterms:modified xsi:type="dcterms:W3CDTF">2021-09-24T07:09:00Z</dcterms:modified>
</cp:coreProperties>
</file>